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7DD3D" w14:textId="77777777" w:rsidR="00B50FFF" w:rsidRDefault="00B50FFF" w:rsidP="00B50FFF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Урок 10</w:t>
      </w:r>
    </w:p>
    <w:p w14:paraId="573F4D71" w14:textId="77777777" w:rsidR="00B50FFF" w:rsidRDefault="00B50FFF" w:rsidP="00B50FFF">
      <w:pPr>
        <w:spacing w:line="312" w:lineRule="auto"/>
        <w:ind w:right="-62" w:firstLine="708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Тема</w:t>
      </w:r>
      <w:r>
        <w:rPr>
          <w:rFonts w:ascii="Arial" w:hAnsi="Arial" w:cs="Arial"/>
          <w:sz w:val="28"/>
          <w:szCs w:val="28"/>
          <w:lang w:val="uk-UA"/>
        </w:rPr>
        <w:t xml:space="preserve">: </w:t>
      </w:r>
      <w:r>
        <w:rPr>
          <w:rFonts w:ascii="Arial" w:hAnsi="Arial" w:cs="Arial"/>
          <w:i/>
          <w:sz w:val="28"/>
          <w:szCs w:val="28"/>
          <w:lang w:val="uk-UA"/>
        </w:rPr>
        <w:t>Займенник. Розряди займенників. Відмінювання особових займенників в однині  та множині. Подвоєння  приголосних при словотворенні. Структура складного речення.</w:t>
      </w:r>
    </w:p>
    <w:p w14:paraId="328AD18D" w14:textId="77777777" w:rsidR="00B50FFF" w:rsidRDefault="00B50FFF" w:rsidP="00B50FFF">
      <w:pPr>
        <w:spacing w:line="312" w:lineRule="auto"/>
        <w:ind w:right="-62" w:firstLine="708"/>
        <w:rPr>
          <w:rFonts w:ascii="Arial" w:hAnsi="Arial" w:cs="Arial"/>
          <w:i/>
          <w:sz w:val="28"/>
          <w:szCs w:val="28"/>
          <w:lang w:val="uk-UA"/>
        </w:rPr>
      </w:pPr>
    </w:p>
    <w:p w14:paraId="1295DE79" w14:textId="77777777" w:rsidR="00B50FFF" w:rsidRDefault="00B50FFF" w:rsidP="00B50FFF">
      <w:pPr>
        <w:spacing w:line="312" w:lineRule="auto"/>
        <w:ind w:right="-62" w:firstLine="708"/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Розвиток мовленнєвих умінь</w:t>
      </w:r>
      <w:r>
        <w:rPr>
          <w:rFonts w:ascii="Arial" w:hAnsi="Arial" w:cs="Arial"/>
          <w:i/>
          <w:sz w:val="28"/>
          <w:szCs w:val="28"/>
          <w:lang w:val="uk-UA"/>
        </w:rPr>
        <w:t>:</w:t>
      </w:r>
      <w:r>
        <w:rPr>
          <w:rFonts w:ascii="Arial" w:hAnsi="Arial" w:cs="Arial"/>
          <w:b/>
          <w:sz w:val="28"/>
          <w:szCs w:val="28"/>
          <w:lang w:val="uk-UA"/>
        </w:rPr>
        <w:t xml:space="preserve"> «</w:t>
      </w:r>
      <w:r>
        <w:rPr>
          <w:rFonts w:ascii="Arial" w:hAnsi="Arial" w:cs="Arial"/>
          <w:i/>
          <w:sz w:val="28"/>
          <w:szCs w:val="28"/>
          <w:lang w:val="uk-UA"/>
        </w:rPr>
        <w:t>Харківський  національний економічний університет».</w:t>
      </w:r>
    </w:p>
    <w:p w14:paraId="1A84900A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6A969F6E" w14:textId="77777777" w:rsidR="00B50FFF" w:rsidRDefault="00B50FFF" w:rsidP="00B50FFF">
      <w:pPr>
        <w:spacing w:line="312" w:lineRule="auto"/>
        <w:ind w:right="-62"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 українській мові, як і в російській, займенники поділяються на розряди: особові, присвійні, вказівні, питально-відносні, заперечні, означальні, неозначені, зворотний займенник  себе.</w:t>
      </w:r>
    </w:p>
    <w:p w14:paraId="2F6F29F6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Особові займенники</w:t>
      </w:r>
      <w:r>
        <w:rPr>
          <w:rFonts w:ascii="Arial" w:hAnsi="Arial" w:cs="Arial"/>
          <w:sz w:val="28"/>
          <w:szCs w:val="28"/>
          <w:lang w:val="uk-UA"/>
        </w:rPr>
        <w:t>: я, ти, він, вона, воно, ми, ви, вони;</w:t>
      </w:r>
    </w:p>
    <w:p w14:paraId="56A98487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зворотний займенник</w:t>
      </w:r>
      <w:r>
        <w:rPr>
          <w:rFonts w:ascii="Arial" w:hAnsi="Arial" w:cs="Arial"/>
          <w:sz w:val="28"/>
          <w:szCs w:val="28"/>
          <w:lang w:val="uk-UA"/>
        </w:rPr>
        <w:t>: себе;</w:t>
      </w:r>
    </w:p>
    <w:p w14:paraId="404E17CB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присвійні займенники</w:t>
      </w:r>
      <w:r>
        <w:rPr>
          <w:rFonts w:ascii="Arial" w:hAnsi="Arial" w:cs="Arial"/>
          <w:sz w:val="28"/>
          <w:szCs w:val="28"/>
          <w:lang w:val="uk-UA"/>
        </w:rPr>
        <w:t>: мій, твій, ваш, наш, свій, їхній;</w:t>
      </w:r>
    </w:p>
    <w:p w14:paraId="0EF39E0A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вказівні займенники</w:t>
      </w:r>
      <w:r>
        <w:rPr>
          <w:rFonts w:ascii="Arial" w:hAnsi="Arial" w:cs="Arial"/>
          <w:sz w:val="28"/>
          <w:szCs w:val="28"/>
          <w:lang w:val="uk-UA"/>
        </w:rPr>
        <w:t>: той, цей (оцей), такий, стільки;</w:t>
      </w:r>
    </w:p>
    <w:p w14:paraId="3302B090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питально-відносні займенники</w:t>
      </w:r>
      <w:r>
        <w:rPr>
          <w:rFonts w:ascii="Arial" w:hAnsi="Arial" w:cs="Arial"/>
          <w:sz w:val="28"/>
          <w:szCs w:val="28"/>
          <w:lang w:val="uk-UA"/>
        </w:rPr>
        <w:t>: хто, що, чий, який, котрий, скільки;</w:t>
      </w:r>
    </w:p>
    <w:p w14:paraId="093C505E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означальні займенники</w:t>
      </w:r>
      <w:r>
        <w:rPr>
          <w:rFonts w:ascii="Arial" w:hAnsi="Arial" w:cs="Arial"/>
          <w:sz w:val="28"/>
          <w:szCs w:val="28"/>
          <w:lang w:val="uk-UA"/>
        </w:rPr>
        <w:t>: всякий, кожний (кожен), жодний (жоден), інший, весь (увесь), все (усе), вся (уся), всі (усі), сам, самий;</w:t>
      </w:r>
    </w:p>
    <w:p w14:paraId="69E3E7A2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неозначені займенники</w:t>
      </w:r>
      <w:r>
        <w:rPr>
          <w:rFonts w:ascii="Arial" w:hAnsi="Arial" w:cs="Arial"/>
          <w:sz w:val="28"/>
          <w:szCs w:val="28"/>
          <w:lang w:val="uk-UA"/>
        </w:rPr>
        <w:t>: хтось, щось, чийсь, дехто, дещо, деякий, хто-небудь, будь-хто, будь-що, абиякий, казна-хто, хтозна-що;</w:t>
      </w:r>
    </w:p>
    <w:p w14:paraId="673A289C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заперечні займенники</w:t>
      </w:r>
      <w:r>
        <w:rPr>
          <w:rFonts w:ascii="Arial" w:hAnsi="Arial" w:cs="Arial"/>
          <w:sz w:val="28"/>
          <w:szCs w:val="28"/>
          <w:lang w:val="uk-UA"/>
        </w:rPr>
        <w:t xml:space="preserve">: ніхто, ніщо, ніякий, нікотрий, нічий. </w:t>
      </w:r>
    </w:p>
    <w:p w14:paraId="3D34E50E" w14:textId="77777777" w:rsidR="00B50FFF" w:rsidRDefault="00B50FFF" w:rsidP="00B50F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Займенники </w:t>
      </w:r>
      <w:r>
        <w:rPr>
          <w:rFonts w:ascii="Arial" w:hAnsi="Arial" w:cs="Arial"/>
          <w:i/>
          <w:sz w:val="28"/>
          <w:szCs w:val="28"/>
          <w:lang w:val="uk-UA"/>
        </w:rPr>
        <w:t>він, вона, воно, вони</w:t>
      </w:r>
      <w:r>
        <w:rPr>
          <w:rFonts w:ascii="Arial" w:hAnsi="Arial" w:cs="Arial"/>
          <w:sz w:val="28"/>
          <w:szCs w:val="28"/>
          <w:lang w:val="uk-UA"/>
        </w:rPr>
        <w:t xml:space="preserve"> у формах родового, знахідного та місцевого відмінків у поєднанні  з прийменниками набувають ще </w:t>
      </w:r>
      <w:r>
        <w:rPr>
          <w:rFonts w:ascii="Arial" w:hAnsi="Arial" w:cs="Arial"/>
          <w:b/>
          <w:sz w:val="28"/>
          <w:szCs w:val="28"/>
          <w:lang w:val="uk-UA"/>
        </w:rPr>
        <w:t>н</w:t>
      </w:r>
      <w:r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Займенники в українській мові, як і в російській, мають форму однини і множини та змінюються за відмінками.</w:t>
      </w:r>
    </w:p>
    <w:p w14:paraId="314411A5" w14:textId="77777777" w:rsidR="00B50FFF" w:rsidRDefault="00B50FFF" w:rsidP="00B50F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Зверніть увагу!</w:t>
      </w:r>
      <w:r>
        <w:rPr>
          <w:rFonts w:ascii="Arial" w:hAnsi="Arial" w:cs="Arial"/>
          <w:sz w:val="28"/>
          <w:szCs w:val="28"/>
          <w:lang w:val="uk-UA"/>
        </w:rPr>
        <w:t xml:space="preserve"> В українській мові прийнято вживати займенник </w:t>
      </w:r>
      <w:r>
        <w:rPr>
          <w:rFonts w:ascii="Arial" w:hAnsi="Arial" w:cs="Arial"/>
          <w:b/>
          <w:sz w:val="28"/>
          <w:szCs w:val="28"/>
          <w:lang w:val="uk-UA"/>
        </w:rPr>
        <w:t>Ви</w:t>
      </w:r>
      <w:r>
        <w:rPr>
          <w:rFonts w:ascii="Arial" w:hAnsi="Arial" w:cs="Arial"/>
          <w:sz w:val="28"/>
          <w:szCs w:val="28"/>
          <w:lang w:val="uk-UA"/>
        </w:rPr>
        <w:t xml:space="preserve"> в розмові зі старшими за віком або станом людьми, з незнайомими, а також, звертаючись до батьків. Цим підкреслюється повага та ввічливість.</w:t>
      </w:r>
    </w:p>
    <w:p w14:paraId="1B65AC54" w14:textId="77777777" w:rsidR="00B50FFF" w:rsidRDefault="00B50FFF" w:rsidP="00B50F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</w:rPr>
      </w:pPr>
    </w:p>
    <w:p w14:paraId="2690CDA3" w14:textId="77777777" w:rsidR="00B50FFF" w:rsidRDefault="00B50FFF" w:rsidP="00B50F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Правильно наголошуйте</w:t>
      </w:r>
      <w:r>
        <w:rPr>
          <w:rFonts w:ascii="Arial" w:hAnsi="Arial" w:cs="Arial"/>
          <w:sz w:val="28"/>
          <w:szCs w:val="28"/>
          <w:lang w:val="uk-UA"/>
        </w:rPr>
        <w:t>:</w:t>
      </w:r>
    </w:p>
    <w:p w14:paraId="1C2DA5C2" w14:textId="77777777" w:rsidR="00B50FFF" w:rsidRDefault="00B50FFF" w:rsidP="00B50FFF">
      <w:pPr>
        <w:spacing w:line="312" w:lineRule="auto"/>
        <w:ind w:right="-62" w:firstLine="4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мене – у мене; тебе – у тебе; його </w:t>
      </w:r>
      <w:r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  <w:lang w:val="uk-UA"/>
        </w:rPr>
        <w:t>йо</w:t>
      </w:r>
      <w:r>
        <w:rPr>
          <w:rFonts w:ascii="Arial" w:hAnsi="Arial" w:cs="Arial"/>
          <w:sz w:val="28"/>
          <w:szCs w:val="28"/>
          <w:lang w:val="en-US"/>
        </w:rPr>
        <w:t>h</w:t>
      </w:r>
      <w:r>
        <w:rPr>
          <w:rFonts w:ascii="Arial" w:hAnsi="Arial" w:cs="Arial"/>
          <w:sz w:val="28"/>
          <w:szCs w:val="28"/>
          <w:lang w:val="uk-UA"/>
        </w:rPr>
        <w:t>о</w:t>
      </w:r>
      <w:r>
        <w:rPr>
          <w:rFonts w:ascii="Arial" w:hAnsi="Arial" w:cs="Arial"/>
          <w:sz w:val="28"/>
          <w:szCs w:val="28"/>
        </w:rPr>
        <w:t>]</w:t>
      </w:r>
      <w:r>
        <w:rPr>
          <w:rFonts w:ascii="Arial" w:hAnsi="Arial" w:cs="Arial"/>
          <w:sz w:val="28"/>
          <w:szCs w:val="28"/>
          <w:lang w:val="uk-UA"/>
        </w:rPr>
        <w:t xml:space="preserve"> – до нього </w:t>
      </w:r>
      <w:r>
        <w:rPr>
          <w:rFonts w:ascii="Arial" w:hAnsi="Arial" w:cs="Arial"/>
          <w:sz w:val="28"/>
          <w:szCs w:val="28"/>
        </w:rPr>
        <w:t>[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ньо</w:t>
      </w:r>
      <w:proofErr w:type="spellEnd"/>
      <w:r>
        <w:rPr>
          <w:rFonts w:ascii="Arial" w:hAnsi="Arial" w:cs="Arial"/>
          <w:sz w:val="28"/>
          <w:szCs w:val="28"/>
          <w:lang w:val="en-US"/>
        </w:rPr>
        <w:t>h</w:t>
      </w:r>
      <w:r>
        <w:rPr>
          <w:rFonts w:ascii="Arial" w:hAnsi="Arial" w:cs="Arial"/>
          <w:sz w:val="28"/>
          <w:szCs w:val="28"/>
          <w:lang w:val="uk-UA"/>
        </w:rPr>
        <w:t>о</w:t>
      </w:r>
      <w:r>
        <w:rPr>
          <w:rFonts w:ascii="Arial" w:hAnsi="Arial" w:cs="Arial"/>
          <w:sz w:val="28"/>
          <w:szCs w:val="28"/>
        </w:rPr>
        <w:t>]</w:t>
      </w:r>
    </w:p>
    <w:p w14:paraId="1E3CB827" w14:textId="77777777" w:rsidR="00B50FFF" w:rsidRDefault="00B50FFF" w:rsidP="00B50FFF">
      <w:pPr>
        <w:spacing w:line="312" w:lineRule="auto"/>
        <w:ind w:right="-62" w:firstLine="400"/>
        <w:jc w:val="both"/>
        <w:rPr>
          <w:rFonts w:ascii="Arial" w:hAnsi="Arial" w:cs="Arial"/>
          <w:sz w:val="28"/>
          <w:szCs w:val="28"/>
          <w:lang w:val="uk-UA"/>
        </w:rPr>
      </w:pPr>
    </w:p>
    <w:p w14:paraId="1A717E3F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Відмінювання особових займенників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08"/>
        <w:gridCol w:w="1167"/>
        <w:gridCol w:w="1079"/>
        <w:gridCol w:w="1005"/>
        <w:gridCol w:w="1016"/>
        <w:gridCol w:w="1079"/>
        <w:gridCol w:w="961"/>
        <w:gridCol w:w="899"/>
        <w:gridCol w:w="1331"/>
      </w:tblGrid>
      <w:tr w:rsidR="00B50FFF" w14:paraId="4628B366" w14:textId="77777777" w:rsidTr="00B50FF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F4B5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719C" w14:textId="77777777" w:rsidR="00B50FFF" w:rsidRDefault="00B50FFF">
            <w:pPr>
              <w:spacing w:line="312" w:lineRule="auto"/>
              <w:ind w:left="1512" w:right="-62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Однина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4DCE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Множина</w:t>
            </w:r>
          </w:p>
        </w:tc>
      </w:tr>
      <w:tr w:rsidR="00B50FFF" w14:paraId="735620AC" w14:textId="77777777" w:rsidTr="00B50FF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288C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Н.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4A31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10A4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516D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він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8103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35B1" w14:textId="77777777" w:rsidR="00B50FFF" w:rsidRDefault="00B50FFF">
            <w:pPr>
              <w:spacing w:line="312" w:lineRule="auto"/>
              <w:ind w:left="87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воно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ACD3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1F93" w14:textId="77777777" w:rsidR="00B50FFF" w:rsidRDefault="00B50FFF">
            <w:pPr>
              <w:spacing w:line="312" w:lineRule="auto"/>
              <w:ind w:left="27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2D3C" w14:textId="77777777" w:rsidR="00B50FFF" w:rsidRDefault="00B50FFF">
            <w:pPr>
              <w:spacing w:line="312" w:lineRule="auto"/>
              <w:ind w:left="54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вони</w:t>
            </w:r>
          </w:p>
        </w:tc>
      </w:tr>
      <w:tr w:rsidR="00B50FFF" w14:paraId="5B93CE2E" w14:textId="77777777" w:rsidTr="00B50FF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6A6F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Р.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F938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мене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AB77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тебе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D112" w14:textId="77777777" w:rsidR="00B50FFF" w:rsidRDefault="00B50FFF">
            <w:pPr>
              <w:spacing w:line="312" w:lineRule="auto"/>
              <w:ind w:left="27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його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550A" w14:textId="77777777" w:rsidR="00B50FFF" w:rsidRDefault="00B50FFF">
            <w:pPr>
              <w:spacing w:line="312" w:lineRule="auto"/>
              <w:ind w:left="84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її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2EA2" w14:textId="77777777" w:rsidR="00B50FFF" w:rsidRDefault="00B50FFF">
            <w:pPr>
              <w:spacing w:line="312" w:lineRule="auto"/>
              <w:ind w:left="81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Його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DA10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7028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вас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67EC" w14:textId="77777777" w:rsidR="00B50FFF" w:rsidRDefault="00B50FFF">
            <w:pPr>
              <w:spacing w:line="312" w:lineRule="auto"/>
              <w:ind w:left="27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їх (них)</w:t>
            </w:r>
          </w:p>
        </w:tc>
      </w:tr>
      <w:tr w:rsidR="00B50FFF" w14:paraId="2CD3A49D" w14:textId="77777777" w:rsidTr="00B50FF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A7E1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Д.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5588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мені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005F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тобі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1EAB" w14:textId="77777777" w:rsidR="00B50FFF" w:rsidRDefault="00B50FFF">
            <w:pPr>
              <w:spacing w:line="312" w:lineRule="auto"/>
              <w:ind w:left="72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йому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5E04" w14:textId="77777777" w:rsidR="00B50FFF" w:rsidRDefault="00B50FFF">
            <w:pPr>
              <w:spacing w:line="312" w:lineRule="auto"/>
              <w:ind w:left="159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їй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7567" w14:textId="77777777" w:rsidR="00B50FFF" w:rsidRDefault="00B50FFF">
            <w:pPr>
              <w:spacing w:line="312" w:lineRule="auto"/>
              <w:ind w:left="171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йому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C1DE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3D24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393C" w14:textId="77777777" w:rsidR="00B50FFF" w:rsidRDefault="00B50FFF">
            <w:pPr>
              <w:spacing w:line="312" w:lineRule="auto"/>
              <w:ind w:left="72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їм</w:t>
            </w:r>
          </w:p>
        </w:tc>
      </w:tr>
      <w:tr w:rsidR="00B50FFF" w14:paraId="13DDF4A9" w14:textId="77777777" w:rsidTr="00B50FF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F180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З.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ACDE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мене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93AC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тебе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EADA" w14:textId="77777777" w:rsidR="00B50FFF" w:rsidRDefault="00B50FFF">
            <w:pPr>
              <w:spacing w:line="312" w:lineRule="auto"/>
              <w:ind w:left="27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його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7DF8" w14:textId="77777777" w:rsidR="00B50FFF" w:rsidRDefault="00B50FFF">
            <w:pPr>
              <w:spacing w:line="312" w:lineRule="auto"/>
              <w:ind w:left="84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її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6597" w14:textId="77777777" w:rsidR="00B50FFF" w:rsidRDefault="00B50FFF">
            <w:pPr>
              <w:spacing w:line="312" w:lineRule="auto"/>
              <w:ind w:left="81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Його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2B2C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FE3E" w14:textId="77777777" w:rsidR="00B50FFF" w:rsidRDefault="00B50FFF">
            <w:pPr>
              <w:spacing w:line="312" w:lineRule="auto"/>
              <w:ind w:left="27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вас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6065" w14:textId="77777777" w:rsidR="00B50FFF" w:rsidRDefault="00B50FFF">
            <w:pPr>
              <w:spacing w:line="312" w:lineRule="auto"/>
              <w:ind w:left="144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ї х (них)</w:t>
            </w:r>
          </w:p>
        </w:tc>
      </w:tr>
      <w:tr w:rsidR="00B50FFF" w14:paraId="124DCA99" w14:textId="77777777" w:rsidTr="00B50FF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B56F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О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.в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4C73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мною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AB8C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тобою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F68D" w14:textId="77777777" w:rsidR="00B50FFF" w:rsidRDefault="00B50FFF">
            <w:pPr>
              <w:spacing w:line="312" w:lineRule="auto"/>
              <w:ind w:left="57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ним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26C9" w14:textId="77777777" w:rsidR="00B50FFF" w:rsidRDefault="00B50FFF">
            <w:pPr>
              <w:spacing w:line="312" w:lineRule="auto"/>
              <w:ind w:left="84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нею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C344" w14:textId="77777777" w:rsidR="00B50FFF" w:rsidRDefault="00B50FFF">
            <w:pPr>
              <w:spacing w:line="312" w:lineRule="auto"/>
              <w:ind w:left="66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Ним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BDCD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40DB" w14:textId="77777777" w:rsidR="00B50FFF" w:rsidRDefault="00B50FFF">
            <w:pPr>
              <w:spacing w:line="312" w:lineRule="auto"/>
              <w:ind w:left="27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F42A" w14:textId="77777777" w:rsidR="00B50FFF" w:rsidRDefault="00B50FFF">
            <w:pPr>
              <w:spacing w:line="312" w:lineRule="auto"/>
              <w:ind w:left="159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ними</w:t>
            </w:r>
          </w:p>
        </w:tc>
      </w:tr>
      <w:tr w:rsidR="00B50FFF" w14:paraId="0A487538" w14:textId="77777777" w:rsidTr="00B50FF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132B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М.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2C51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...   мені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F525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тобі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5E7C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ньому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B748" w14:textId="77777777" w:rsidR="00B50FFF" w:rsidRDefault="00B50FFF">
            <w:pPr>
              <w:spacing w:line="312" w:lineRule="auto"/>
              <w:ind w:left="12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ній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FEC7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ньому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E5EB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491A" w14:textId="77777777" w:rsidR="00B50FFF" w:rsidRDefault="00B50F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вас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5765" w14:textId="77777777" w:rsidR="00B50FFF" w:rsidRDefault="00B50FFF">
            <w:pPr>
              <w:spacing w:line="312" w:lineRule="auto"/>
              <w:ind w:left="102"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них</w:t>
            </w:r>
          </w:p>
        </w:tc>
      </w:tr>
    </w:tbl>
    <w:p w14:paraId="18C58950" w14:textId="77777777" w:rsidR="00B50FFF" w:rsidRDefault="00B50FFF" w:rsidP="00B50FFF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14:paraId="6D317CBB" w14:textId="77777777" w:rsidR="00B50FFF" w:rsidRDefault="00B50FFF" w:rsidP="00B50FFF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Вправи</w:t>
      </w:r>
    </w:p>
    <w:p w14:paraId="1E8AF464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1.</w:t>
      </w:r>
      <w:r>
        <w:rPr>
          <w:rFonts w:ascii="Arial" w:hAnsi="Arial" w:cs="Arial"/>
          <w:sz w:val="28"/>
          <w:szCs w:val="28"/>
          <w:lang w:val="uk-UA"/>
        </w:rPr>
        <w:t xml:space="preserve"> Провідміняйте особові займенники  </w:t>
      </w:r>
      <w:r>
        <w:rPr>
          <w:rFonts w:ascii="Arial" w:hAnsi="Arial" w:cs="Arial"/>
          <w:b/>
          <w:sz w:val="28"/>
          <w:szCs w:val="28"/>
          <w:lang w:val="uk-UA"/>
        </w:rPr>
        <w:t>я, він, вона</w:t>
      </w:r>
      <w:r>
        <w:rPr>
          <w:rFonts w:ascii="Arial" w:hAnsi="Arial" w:cs="Arial"/>
          <w:sz w:val="28"/>
          <w:szCs w:val="28"/>
          <w:lang w:val="uk-UA"/>
        </w:rPr>
        <w:t xml:space="preserve"> в однині й множині. </w:t>
      </w:r>
    </w:p>
    <w:p w14:paraId="53CE6DE1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2.</w:t>
      </w:r>
      <w:r>
        <w:rPr>
          <w:rFonts w:ascii="Arial" w:hAnsi="Arial" w:cs="Arial"/>
          <w:sz w:val="28"/>
          <w:szCs w:val="28"/>
          <w:lang w:val="uk-UA"/>
        </w:rPr>
        <w:t xml:space="preserve"> Прочитайте уривок з поеми Т. Г. Шевченка „Причинна”, знайдіть займенники,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визначіть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>,  до якого розряду відносяться та в якому відмінку вжиті.</w:t>
      </w:r>
    </w:p>
    <w:p w14:paraId="315A2A81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Така її доля... О боже мій милий!</w:t>
      </w:r>
    </w:p>
    <w:p w14:paraId="6B1D6191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За що ж ти караєш її, молоду?</w:t>
      </w:r>
    </w:p>
    <w:p w14:paraId="6134D52F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За те, що так щиро вона полюбила</w:t>
      </w:r>
    </w:p>
    <w:p w14:paraId="42E3604A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Козацькії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очі! Прости сироту!</w:t>
      </w:r>
    </w:p>
    <w:p w14:paraId="27F1C629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</w:rPr>
      </w:pPr>
    </w:p>
    <w:p w14:paraId="014BCD1E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3.</w:t>
      </w:r>
      <w:r>
        <w:rPr>
          <w:rFonts w:ascii="Arial" w:hAnsi="Arial" w:cs="Arial"/>
          <w:sz w:val="28"/>
          <w:szCs w:val="28"/>
          <w:lang w:val="uk-UA"/>
        </w:rPr>
        <w:t xml:space="preserve"> Перепишіть речення, вставте пропущені  особові займенники.</w:t>
      </w:r>
    </w:p>
    <w:p w14:paraId="5408B08B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1. У тридцяті роки двадцятого століття Харків займав особливе місце серед українських міст. ... був столицею України, і саме ... став центром  розвитку вітчизняної науки.</w:t>
      </w:r>
    </w:p>
    <w:p w14:paraId="6C69AA9F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2. Україна сьогодні – одна з найбільших європейських держав. ... розташована у східній частині Європейського континенту.</w:t>
      </w:r>
    </w:p>
    <w:p w14:paraId="2CC3912C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3. На третій платформі вже стояв готовий до відправлення на Львів поїзд. Посадка ... закінчувалась. Олесь подав квитки провідникові, і ... з  Яриною пройшли у вагон.</w:t>
      </w:r>
    </w:p>
    <w:p w14:paraId="65A4FEC1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05CE0DAE" w14:textId="77777777" w:rsidR="00B50FFF" w:rsidRDefault="00B50FFF" w:rsidP="00B50F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4. </w:t>
      </w:r>
      <w:r>
        <w:rPr>
          <w:rFonts w:ascii="Arial" w:hAnsi="Arial" w:cs="Arial"/>
          <w:sz w:val="28"/>
          <w:szCs w:val="28"/>
          <w:lang w:val="uk-UA"/>
        </w:rPr>
        <w:t>Перепишіть речення, слова в дужках запишіть у  відповідній відмінковій формі.</w:t>
      </w:r>
    </w:p>
    <w:p w14:paraId="4CEF7E56" w14:textId="77777777" w:rsidR="00B50FFF" w:rsidRDefault="00B50FFF" w:rsidP="00B50F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1. А я щасливий, що вручила ти мені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одвічну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тугу за (ти), і  хоч (ти) лиш вигадав такою, зате й вірнішу (ти) не знайти (Б. Олійник). 2. Очима </w:t>
      </w:r>
      <w:r>
        <w:rPr>
          <w:rFonts w:ascii="Arial" w:hAnsi="Arial" w:cs="Arial"/>
          <w:sz w:val="28"/>
          <w:szCs w:val="28"/>
          <w:lang w:val="uk-UA"/>
        </w:rPr>
        <w:lastRenderedPageBreak/>
        <w:t xml:space="preserve">ти сказав (я): люблю (Л. Костенко). 3. Всім  серцем любіть Україну свою, - і вічні ми будемо з (вона) (В. Сосюра). 4. Одягни (я) ніч, одягни (я) в хмари сині і дихни наді (я) легким лебединим крилом. Хай навіються сни, теплі сни, лебедині, і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сполоха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(вони) місяць тугим ясеновим крилом (І. Драч). 5. (Я) ліси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здоров</w:t>
      </w:r>
      <w:proofErr w:type="spellEnd"/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ям напували, коли бродив у їхній гущині, (я) поля задумливо шептали своїх ніким не співані пісні (В. Симоненко).</w:t>
      </w:r>
    </w:p>
    <w:p w14:paraId="1ACE96F1" w14:textId="77777777" w:rsidR="00B50FFF" w:rsidRDefault="00B50FFF" w:rsidP="00B50FFF">
      <w:pPr>
        <w:spacing w:line="312" w:lineRule="auto"/>
        <w:ind w:right="-62" w:firstLine="400"/>
        <w:jc w:val="both"/>
        <w:rPr>
          <w:rFonts w:ascii="Arial" w:hAnsi="Arial" w:cs="Arial"/>
          <w:sz w:val="28"/>
          <w:szCs w:val="28"/>
          <w:lang w:val="uk-UA"/>
        </w:rPr>
      </w:pPr>
    </w:p>
    <w:p w14:paraId="02814C09" w14:textId="77777777" w:rsidR="00B50FFF" w:rsidRDefault="00B50FFF" w:rsidP="00B50F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5.</w:t>
      </w:r>
      <w:r>
        <w:rPr>
          <w:rFonts w:ascii="Arial" w:hAnsi="Arial" w:cs="Arial"/>
          <w:sz w:val="28"/>
          <w:szCs w:val="28"/>
          <w:lang w:val="uk-UA"/>
        </w:rPr>
        <w:t xml:space="preserve"> Побудуйте речення, вживаючи особові  займенники у відповідній формі.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11"/>
        <w:gridCol w:w="4634"/>
      </w:tblGrid>
      <w:tr w:rsidR="00B50FFF" w14:paraId="5B49CDA1" w14:textId="77777777" w:rsidTr="00B50F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9664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1. Я  подарую .... книгу.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38BF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                          ти, ви, він, вона</w:t>
            </w:r>
          </w:p>
        </w:tc>
      </w:tr>
      <w:tr w:rsidR="00B50FFF" w14:paraId="56929800" w14:textId="77777777" w:rsidTr="00B50F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75F3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2. Чекаємо    ...   до вечора.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CAAA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                ти, ви, він, вона, воно</w:t>
            </w:r>
          </w:p>
        </w:tc>
      </w:tr>
      <w:tr w:rsidR="00B50FFF" w14:paraId="67458F7E" w14:textId="77777777" w:rsidTr="00B50F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1356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3. Він любить ...   командувати.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B430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                                я, ти, ви, ми</w:t>
            </w:r>
          </w:p>
        </w:tc>
      </w:tr>
      <w:tr w:rsidR="00B50FFF" w14:paraId="1D720112" w14:textId="77777777" w:rsidTr="00B50F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D0ED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4. Зустрічайте   ...   о шостій.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137A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я,ми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, вони, він, вона</w:t>
            </w:r>
          </w:p>
        </w:tc>
      </w:tr>
      <w:tr w:rsidR="00B50FFF" w14:paraId="15289B81" w14:textId="77777777" w:rsidTr="00B50F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C989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5. Не відпускають  ...  у відпустку.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56E0" w14:textId="77777777" w:rsidR="00B50FFF" w:rsidRDefault="00B50FFF">
            <w:pPr>
              <w:spacing w:line="312" w:lineRule="auto"/>
              <w:ind w:right="-62"/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      я, ти, ми, ви, він, вона, вони</w:t>
            </w:r>
          </w:p>
        </w:tc>
      </w:tr>
    </w:tbl>
    <w:p w14:paraId="51E26C51" w14:textId="77777777" w:rsidR="00B50FFF" w:rsidRDefault="00B50FFF" w:rsidP="00B50FFF">
      <w:pPr>
        <w:spacing w:line="312" w:lineRule="auto"/>
        <w:ind w:right="-62" w:firstLine="400"/>
        <w:jc w:val="both"/>
        <w:rPr>
          <w:rFonts w:ascii="Arial" w:hAnsi="Arial" w:cs="Arial"/>
          <w:sz w:val="28"/>
          <w:szCs w:val="28"/>
          <w:lang w:val="uk-UA"/>
        </w:rPr>
      </w:pPr>
    </w:p>
    <w:p w14:paraId="76625210" w14:textId="77777777" w:rsidR="00B50FFF" w:rsidRDefault="00B50FFF" w:rsidP="00B50F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6.</w:t>
      </w:r>
      <w:r>
        <w:rPr>
          <w:rFonts w:ascii="Arial" w:hAnsi="Arial" w:cs="Arial"/>
          <w:sz w:val="28"/>
          <w:szCs w:val="28"/>
          <w:lang w:val="uk-UA"/>
        </w:rPr>
        <w:t xml:space="preserve"> Перепишіть речення, підкресліть займенники,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визначіть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>, якими членами речення вони виражені.</w:t>
      </w:r>
    </w:p>
    <w:p w14:paraId="34F32C92" w14:textId="77777777" w:rsidR="00B50FFF" w:rsidRDefault="00B50FFF" w:rsidP="00B50F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1. Ми ще йдемо. Ти щось мені говориш. Твоя краса цвіте в моїх очах. Але скажи: чи ти зі мною поруч пройдеш безтрепетно по схрещених мечах? (В. Симоненко). 2. Хтось ударив без жалю по серцю моєму, –  і забилося серце в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огні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золотім (О. Олесь). 3. Придбав Максим собі сина на всю Україну. Хоч не рідний син Ярема, а щира дитина (Т. Шевченко). 4. Із сучасної літератури можу порекомендувати вам вибрані поезії Ліни Костенко. Це відома українська поетеса.</w:t>
      </w:r>
    </w:p>
    <w:p w14:paraId="7001A125" w14:textId="77777777" w:rsidR="00B50FFF" w:rsidRDefault="00B50FFF" w:rsidP="00B50FFF">
      <w:pPr>
        <w:spacing w:line="312" w:lineRule="auto"/>
        <w:ind w:right="-62" w:firstLine="400"/>
        <w:jc w:val="both"/>
        <w:rPr>
          <w:rFonts w:ascii="Arial" w:hAnsi="Arial" w:cs="Arial"/>
          <w:sz w:val="28"/>
          <w:szCs w:val="28"/>
          <w:lang w:val="uk-UA"/>
        </w:rPr>
      </w:pPr>
    </w:p>
    <w:p w14:paraId="09900CEB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</w:t>
      </w:r>
      <w:r>
        <w:rPr>
          <w:rFonts w:ascii="Arial" w:hAnsi="Arial" w:cs="Arial"/>
          <w:b/>
          <w:sz w:val="28"/>
          <w:szCs w:val="28"/>
          <w:lang w:val="uk-UA"/>
        </w:rPr>
        <w:t>7</w:t>
      </w:r>
      <w:r>
        <w:rPr>
          <w:rFonts w:ascii="Arial" w:hAnsi="Arial" w:cs="Arial"/>
          <w:sz w:val="28"/>
          <w:szCs w:val="28"/>
          <w:lang w:val="uk-UA"/>
        </w:rPr>
        <w:t xml:space="preserve">. Перекладіть текст українською мовою, знайдіть займенники і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визначіть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їхній  відмінок.</w:t>
      </w:r>
    </w:p>
    <w:p w14:paraId="764C4C3D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Ирина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>Петровна приходит на урок по утрам и приносит улыбку. Без улыбки она не является никогда. На уроке мы занимаемся: склоняем какое-нибудь местоимение, переводим текст. Потом ведем разговор, который она называет свободным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6815BB31" w14:textId="77777777" w:rsidR="00B50FFF" w:rsidRDefault="00B50FFF" w:rsidP="00B50FFF">
      <w:pPr>
        <w:numPr>
          <w:ilvl w:val="0"/>
          <w:numId w:val="1"/>
        </w:numPr>
        <w:tabs>
          <w:tab w:val="num" w:pos="0"/>
        </w:tabs>
        <w:spacing w:line="312" w:lineRule="auto"/>
        <w:ind w:left="0" w:right="-62" w:firstLine="360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Что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вам снилось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вчера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ночью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?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спрашивает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например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Ирина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Петровна</w:t>
      </w:r>
      <w:proofErr w:type="spellEnd"/>
      <w:r>
        <w:rPr>
          <w:rFonts w:ascii="Arial" w:hAnsi="Arial" w:cs="Arial"/>
          <w:sz w:val="28"/>
          <w:szCs w:val="28"/>
          <w:lang w:val="uk-UA"/>
        </w:rPr>
        <w:t>.</w:t>
      </w:r>
    </w:p>
    <w:p w14:paraId="24BB2A88" w14:textId="77777777" w:rsidR="00B50FFF" w:rsidRDefault="00B50FFF" w:rsidP="00B50FFF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Ничего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 У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меня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хороший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крепкий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сон. А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что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снилось вам?</w:t>
      </w:r>
    </w:p>
    <w:p w14:paraId="3B5B742E" w14:textId="77777777" w:rsidR="00B50FFF" w:rsidRDefault="00B50FFF" w:rsidP="00B50FFF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Мне снились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мои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студенты</w:t>
      </w:r>
      <w:proofErr w:type="spellEnd"/>
      <w:r>
        <w:rPr>
          <w:rFonts w:ascii="Arial" w:hAnsi="Arial" w:cs="Arial"/>
          <w:sz w:val="28"/>
          <w:szCs w:val="28"/>
          <w:lang w:val="uk-UA"/>
        </w:rPr>
        <w:t>.</w:t>
      </w:r>
    </w:p>
    <w:p w14:paraId="3E84DB35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09DA5992" w14:textId="77777777" w:rsidR="00B50FFF" w:rsidRDefault="00B50FFF" w:rsidP="00B50F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8.</w:t>
      </w:r>
      <w:r>
        <w:rPr>
          <w:rFonts w:ascii="Arial" w:hAnsi="Arial" w:cs="Arial"/>
          <w:sz w:val="28"/>
          <w:szCs w:val="28"/>
          <w:lang w:val="uk-UA"/>
        </w:rPr>
        <w:t xml:space="preserve">  Прочитайте речення.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Виправте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помилки, поясніть, чому українці так не кажуть.</w:t>
      </w:r>
    </w:p>
    <w:p w14:paraId="18AAFD4C" w14:textId="77777777" w:rsidR="00B50FFF" w:rsidRDefault="00B50FFF" w:rsidP="00B50F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1. Я почав читати книжку, котру ви купили. 2. Я тепер дивлюся на все це другими очима. 3. В другий раз будеш розумнішим. 4. Це моя сама ближча подруга. 5.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Мойому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братові сьогодні виповнилось шістнадцять років. 6. Події, котрі ми пережили, надовго нам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запам</w:t>
      </w:r>
      <w:proofErr w:type="spellEnd"/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ятаються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 7. В якій годині   починаються   заняття?   8. Ви   не скажете, котре сьогодні число? </w:t>
      </w:r>
    </w:p>
    <w:p w14:paraId="72C41C7B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9. Порозмовляйте з тою жінкою.</w:t>
      </w:r>
    </w:p>
    <w:p w14:paraId="68858CA6" w14:textId="77777777" w:rsidR="00B50FFF" w:rsidRDefault="00B50FFF" w:rsidP="00B50F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Ключ</w:t>
      </w:r>
      <w:r>
        <w:rPr>
          <w:rFonts w:ascii="Arial" w:hAnsi="Arial" w:cs="Arial"/>
          <w:sz w:val="28"/>
          <w:szCs w:val="28"/>
          <w:lang w:val="uk-UA"/>
        </w:rPr>
        <w:t>: що ви купили; іншими очима; іншим разом; найближча; моєму; які ми пережили; о котрій; яке; з тією.</w:t>
      </w:r>
    </w:p>
    <w:p w14:paraId="6671A0C8" w14:textId="77777777" w:rsidR="00B50FFF" w:rsidRDefault="00B50FFF" w:rsidP="00B50FFF">
      <w:pPr>
        <w:spacing w:line="312" w:lineRule="auto"/>
        <w:ind w:right="-62" w:firstLine="36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                         </w:t>
      </w:r>
      <w:r>
        <w:rPr>
          <w:rFonts w:ascii="Arial" w:hAnsi="Arial" w:cs="Arial"/>
          <w:sz w:val="28"/>
          <w:szCs w:val="28"/>
          <w:lang w:val="uk-UA"/>
        </w:rPr>
        <w:t>Прочитайте діалоги</w:t>
      </w:r>
    </w:p>
    <w:p w14:paraId="303208C0" w14:textId="77777777" w:rsidR="00B50FFF" w:rsidRDefault="00B50FFF" w:rsidP="00B50FFF">
      <w:pPr>
        <w:spacing w:line="312" w:lineRule="auto"/>
        <w:ind w:right="-62" w:firstLine="36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Початок кохання</w:t>
      </w:r>
    </w:p>
    <w:p w14:paraId="0A867D67" w14:textId="77777777" w:rsidR="00B50FFF" w:rsidRDefault="00B50FFF" w:rsidP="00B50FFF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Скажи, кохана, як ти дізналась, що мене любиш?</w:t>
      </w:r>
    </w:p>
    <w:p w14:paraId="64858F1D" w14:textId="77777777" w:rsidR="00B50FFF" w:rsidRDefault="00B50FFF" w:rsidP="00B50FFF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Тому, що я почала злоститися, коли хтось казав, що ти осел.</w:t>
      </w:r>
    </w:p>
    <w:p w14:paraId="72D03C4D" w14:textId="77777777" w:rsidR="00B50FFF" w:rsidRDefault="00B50FFF" w:rsidP="00B50FFF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Дурне питання</w:t>
      </w:r>
    </w:p>
    <w:p w14:paraId="39A63DF9" w14:textId="77777777" w:rsidR="00B50FFF" w:rsidRDefault="00B50FFF" w:rsidP="00B50FFF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Правда, серце, що я перший мужчина, що тебе поцілував?</w:t>
      </w:r>
    </w:p>
    <w:p w14:paraId="39A457CB" w14:textId="77777777" w:rsidR="00B50FFF" w:rsidRDefault="00B50FFF" w:rsidP="00B50FFF">
      <w:pPr>
        <w:numPr>
          <w:ilvl w:val="0"/>
          <w:numId w:val="1"/>
        </w:numPr>
        <w:tabs>
          <w:tab w:val="num" w:pos="0"/>
        </w:tabs>
        <w:spacing w:line="312" w:lineRule="auto"/>
        <w:ind w:left="0" w:right="-62" w:firstLine="36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Правда, але не розумію, чому кожен із вас ставить таке дурне питання.</w:t>
      </w:r>
    </w:p>
    <w:p w14:paraId="70C8D485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638DE0FC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Завдання 1</w:t>
      </w:r>
      <w:r>
        <w:rPr>
          <w:rFonts w:ascii="Arial" w:hAnsi="Arial" w:cs="Arial"/>
          <w:i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Зверніть увагу на переклад слів і словосполучень.</w:t>
      </w:r>
    </w:p>
    <w:p w14:paraId="54FD0853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Провідний –</w:t>
      </w:r>
      <w:r>
        <w:rPr>
          <w:rFonts w:ascii="Arial" w:hAnsi="Arial" w:cs="Arial"/>
          <w:sz w:val="28"/>
          <w:szCs w:val="28"/>
        </w:rPr>
        <w:t xml:space="preserve"> ведущий</w:t>
      </w:r>
    </w:p>
    <w:p w14:paraId="0A353DC2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життєвий шлях – </w:t>
      </w:r>
      <w:r>
        <w:rPr>
          <w:rFonts w:ascii="Arial" w:hAnsi="Arial" w:cs="Arial"/>
          <w:sz w:val="28"/>
          <w:szCs w:val="28"/>
        </w:rPr>
        <w:t>жизненный путь</w:t>
      </w:r>
    </w:p>
    <w:p w14:paraId="378EFAA4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набути величезного досвіду –</w:t>
      </w:r>
      <w:r>
        <w:rPr>
          <w:rFonts w:ascii="Arial" w:hAnsi="Arial" w:cs="Arial"/>
          <w:sz w:val="28"/>
          <w:szCs w:val="28"/>
        </w:rPr>
        <w:t xml:space="preserve"> приобрести громадный опыт</w:t>
      </w:r>
    </w:p>
    <w:p w14:paraId="03324424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посідати особливе місце – </w:t>
      </w:r>
      <w:r>
        <w:rPr>
          <w:rFonts w:ascii="Arial" w:hAnsi="Arial" w:cs="Arial"/>
          <w:sz w:val="28"/>
          <w:szCs w:val="28"/>
        </w:rPr>
        <w:t>занимать особое место</w:t>
      </w:r>
    </w:p>
    <w:p w14:paraId="3A6CD565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</w:rPr>
        <w:t>поглиблення</w:t>
      </w:r>
      <w:proofErr w:type="spellEnd"/>
      <w:r>
        <w:rPr>
          <w:rFonts w:ascii="Arial" w:hAnsi="Arial" w:cs="Arial"/>
          <w:sz w:val="28"/>
          <w:szCs w:val="28"/>
        </w:rPr>
        <w:t xml:space="preserve"> – углубление</w:t>
      </w:r>
    </w:p>
    <w:p w14:paraId="7C4365FF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40ACE478" w14:textId="77777777" w:rsidR="00B50FFF" w:rsidRDefault="00B50FFF" w:rsidP="00B50FFF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</w:t>
      </w:r>
      <w:r>
        <w:rPr>
          <w:rFonts w:ascii="Arial" w:hAnsi="Arial" w:cs="Arial"/>
          <w:b/>
          <w:i/>
          <w:sz w:val="28"/>
          <w:szCs w:val="28"/>
          <w:lang w:val="uk-UA"/>
        </w:rPr>
        <w:t>Завдання 2</w:t>
      </w:r>
      <w:r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Визначіть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складові частини наведених слів.</w:t>
      </w:r>
    </w:p>
    <w:p w14:paraId="43C59ABF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Висококваліфікований, машинобудування, коксохімічний, післявоєнний, Лівобережжя, інфраструктура, міжнародний.</w:t>
      </w:r>
    </w:p>
    <w:p w14:paraId="0ECE7259" w14:textId="77777777" w:rsidR="00B50FFF" w:rsidRDefault="00B50FFF" w:rsidP="00B50FFF">
      <w:pPr>
        <w:spacing w:line="312" w:lineRule="auto"/>
        <w:ind w:left="360" w:right="-62" w:firstLine="700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</w:t>
      </w:r>
      <w:r>
        <w:rPr>
          <w:rFonts w:ascii="Arial" w:hAnsi="Arial" w:cs="Arial"/>
          <w:b/>
          <w:sz w:val="28"/>
          <w:szCs w:val="28"/>
          <w:lang w:val="uk-UA"/>
        </w:rPr>
        <w:t>Зверніть увагу!</w:t>
      </w:r>
    </w:p>
    <w:p w14:paraId="21057575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 українській мові при словотворенні може відбуватись збіг двох однакових приголосних на межі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префікса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та кореня, двох коренів, кореня </w:t>
      </w:r>
      <w:r>
        <w:rPr>
          <w:rFonts w:ascii="Arial" w:hAnsi="Arial" w:cs="Arial"/>
          <w:sz w:val="28"/>
          <w:szCs w:val="28"/>
          <w:lang w:val="uk-UA"/>
        </w:rPr>
        <w:lastRenderedPageBreak/>
        <w:t xml:space="preserve">та суфікса. Таке явище в українській граматиці називається подвоєнням. Наприклад, збіг на межі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префікса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і кореня: </w:t>
      </w:r>
      <w:r>
        <w:rPr>
          <w:rFonts w:ascii="Arial" w:hAnsi="Arial" w:cs="Arial"/>
          <w:i/>
          <w:sz w:val="28"/>
          <w:szCs w:val="28"/>
          <w:lang w:val="uk-UA"/>
        </w:rPr>
        <w:t>беззубий, віддячити, Наддніпрянщина</w:t>
      </w:r>
      <w:r>
        <w:rPr>
          <w:rFonts w:ascii="Arial" w:hAnsi="Arial" w:cs="Arial"/>
          <w:sz w:val="28"/>
          <w:szCs w:val="28"/>
          <w:lang w:val="uk-UA"/>
        </w:rPr>
        <w:t xml:space="preserve">; збіг на межі кореня і суфікса: </w:t>
      </w:r>
      <w:r>
        <w:rPr>
          <w:rFonts w:ascii="Arial" w:hAnsi="Arial" w:cs="Arial"/>
          <w:i/>
          <w:sz w:val="28"/>
          <w:szCs w:val="28"/>
          <w:lang w:val="uk-UA"/>
        </w:rPr>
        <w:t>докорінний, письменний, туманний, осінній</w:t>
      </w:r>
      <w:r>
        <w:rPr>
          <w:rFonts w:ascii="Arial" w:hAnsi="Arial" w:cs="Arial"/>
          <w:sz w:val="28"/>
          <w:szCs w:val="28"/>
          <w:lang w:val="uk-UA"/>
        </w:rPr>
        <w:t xml:space="preserve">; збіг на межі двох частин складноскорочених слів: </w:t>
      </w:r>
      <w:r>
        <w:rPr>
          <w:rFonts w:ascii="Arial" w:hAnsi="Arial" w:cs="Arial"/>
          <w:i/>
          <w:sz w:val="28"/>
          <w:szCs w:val="28"/>
          <w:lang w:val="uk-UA"/>
        </w:rPr>
        <w:t xml:space="preserve">юннат </w:t>
      </w:r>
      <w:r>
        <w:rPr>
          <w:rFonts w:ascii="Arial" w:hAnsi="Arial" w:cs="Arial"/>
          <w:sz w:val="28"/>
          <w:szCs w:val="28"/>
          <w:lang w:val="uk-UA"/>
        </w:rPr>
        <w:t xml:space="preserve">(юний натураліст), </w:t>
      </w:r>
      <w:r>
        <w:rPr>
          <w:rFonts w:ascii="Arial" w:hAnsi="Arial" w:cs="Arial"/>
          <w:i/>
          <w:sz w:val="28"/>
          <w:szCs w:val="28"/>
          <w:lang w:val="uk-UA"/>
        </w:rPr>
        <w:t>військкомат</w:t>
      </w:r>
      <w:r>
        <w:rPr>
          <w:rFonts w:ascii="Arial" w:hAnsi="Arial" w:cs="Arial"/>
          <w:sz w:val="28"/>
          <w:szCs w:val="28"/>
          <w:lang w:val="uk-UA"/>
        </w:rPr>
        <w:t xml:space="preserve"> (військовий комісаріат).</w:t>
      </w:r>
    </w:p>
    <w:p w14:paraId="6977DB06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</w:p>
    <w:p w14:paraId="361A66FF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Завдання 3</w:t>
      </w:r>
      <w:r>
        <w:rPr>
          <w:rFonts w:ascii="Arial" w:hAnsi="Arial" w:cs="Arial"/>
          <w:i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Прочитайте речення, знайдіть слова з подвоєними приголосними,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визначіть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спосіб подвоєння.</w:t>
      </w:r>
    </w:p>
    <w:p w14:paraId="2DEE1B1B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1. Осіннього жовтневого дня 1930 року був створений Харківський інженерно-економічний інститут. 2. У переможному 1945 році після чотирирічної перерви відбувся перший післявоєнний випуск інженерів – економістів. 3. Юннати  Малої  академії наук проводять дослідження  впливу гербіцидів на родючість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грунту</w:t>
      </w:r>
      <w:proofErr w:type="spellEnd"/>
      <w:r>
        <w:rPr>
          <w:rFonts w:ascii="Arial" w:hAnsi="Arial" w:cs="Arial"/>
          <w:sz w:val="28"/>
          <w:szCs w:val="28"/>
          <w:lang w:val="uk-UA"/>
        </w:rPr>
        <w:t>. 4. Студенти перших курсів повинні подати довідки з місця навчання до військкоматів.</w:t>
      </w:r>
    </w:p>
    <w:p w14:paraId="2292A5D0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6EEFEF95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Завдання 4</w:t>
      </w:r>
      <w:r>
        <w:rPr>
          <w:rFonts w:ascii="Arial" w:hAnsi="Arial" w:cs="Arial"/>
          <w:i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Прочитайте речення, зверніть увагу на їх структуру.</w:t>
      </w:r>
    </w:p>
    <w:p w14:paraId="05C70ADD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 Харків був столицею України, і саме він став центром розвитку вітчизняної науки. 2. Країна гостро потребувала кадрів нового типу, які б органічно поєднували глибокі знання основ конкретної економіки з перспективним плануванням. 3. 22 жовтня 1930 року був створений Харківський інженерно-економічний інститут, який з перших років  існування почав готувати інженерів-економістів для різних галузей народного господарства. 4. У серпні 1941 року студенти і викладачі пішли на фронт захищати Батьківщину, інститут тимчасово припинив  роботу. 5. До складу університету входять 8 факультетів, на яких готують фахівців із 22 спеціальностей.</w:t>
      </w:r>
    </w:p>
    <w:p w14:paraId="3FF86AC5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3824E108" w14:textId="77777777" w:rsidR="00B50FFF" w:rsidRDefault="00B50FFF" w:rsidP="00B50FFF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</w:t>
      </w:r>
      <w:r>
        <w:rPr>
          <w:rFonts w:ascii="Arial" w:hAnsi="Arial" w:cs="Arial"/>
          <w:b/>
          <w:i/>
          <w:sz w:val="28"/>
          <w:szCs w:val="28"/>
          <w:lang w:val="uk-UA"/>
        </w:rPr>
        <w:t>Завдання 5</w:t>
      </w:r>
      <w:r>
        <w:rPr>
          <w:rFonts w:ascii="Arial" w:hAnsi="Arial" w:cs="Arial"/>
          <w:i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Прочитайте текст, підготуйтеся відповісти на запитання.</w:t>
      </w:r>
    </w:p>
    <w:p w14:paraId="79D9C519" w14:textId="77777777" w:rsidR="00B50FFF" w:rsidRDefault="00B50FFF" w:rsidP="00B50FFF">
      <w:pPr>
        <w:spacing w:line="312" w:lineRule="auto"/>
        <w:ind w:right="-62" w:firstLine="70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Харківський національний економічний університет</w:t>
      </w:r>
    </w:p>
    <w:p w14:paraId="326B3E14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Харківський національний економічний університет  (ХНЕУ) – один із провідних економічних ВНЗ України. Пройшовши 75-річний шлях, він набув величезного досвіду в справі підготовки для народного господарства країни висококваліфікованих фахівців економічного, технічного та організаційно-управлінського профілю, збагатив </w:t>
      </w:r>
      <w:r>
        <w:rPr>
          <w:rFonts w:ascii="Arial" w:hAnsi="Arial" w:cs="Arial"/>
          <w:sz w:val="28"/>
          <w:szCs w:val="28"/>
          <w:lang w:val="uk-UA"/>
        </w:rPr>
        <w:lastRenderedPageBreak/>
        <w:t>українську науку фундаментальними дослідженнями в пріоритетних економічних напрямках.</w:t>
      </w:r>
    </w:p>
    <w:p w14:paraId="5739519E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Історія ХНЕУ – це історія України соціалістичної доби. У тридцяті роки двадцятого століття Харків посідав особливе місце серед українських міст. Він був столицею України, і саме тому став центром розвитку вітчизняної науки, кузнею висококваліфікованих кадрів.</w:t>
      </w:r>
    </w:p>
    <w:p w14:paraId="4CFCF7C2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У роки першої п’ятирічки в країні  стрімко розвивалася важка промисловість, машинобудування, чорна металургія. Створювались великі промислові підприємства. Країна гостро потребувала кадрів нового типу, які б органічно поєднували  глибокі знання основ конкретної економіки з  перспективним плануванням. Така ситуація поставила державу перед необхідністю розвитку й поглиблення економічної освіти та  відкриття  відповідних навчальних закладів.</w:t>
      </w:r>
    </w:p>
    <w:p w14:paraId="1FB9B3C2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22 жовтня 1930 року на основі промислового факультету Харківського інституту народного господарства був створений Харківський інженерно-економічний інститут, який з перших років існування почав готувати інженерів-економістів для окремих галузей важкої промисловості, чорної металургії, машинобудування, коксохімічної та гірничої промисловості.</w:t>
      </w:r>
    </w:p>
    <w:p w14:paraId="3231CAA1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Але промисловість, яка швидко розвивалася, вже в 1932 – 1933 роках поставила нові вимоги до підготовки кадрів. Були потрібні фахівці широкого профілю для комплексного розв’язання питань економіки, організації і планування  виробництва.</w:t>
      </w:r>
    </w:p>
    <w:p w14:paraId="3B376252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За перше десятиріччя Харківський інженерно-економічний інститут закінчили 1134 фахівці: 225 – гірничої промисловості, 242 – металургійної, 252 – хімічної, 22- машинобудівної і 165 економістів – з обліку і фінансування промисловості. </w:t>
      </w:r>
    </w:p>
    <w:p w14:paraId="56C3C9D7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Велика Вітчизняна війна перервала мирну працю громадян нашої країни. У серпні 1941 року студенти й викладачі пішли на фронт захищати Батьківщину,  інститут тимчасово припинив  роботу. А з вересня 1943 року, після звільнення Харкова від фашистської навали,  відновив підготовку інженерів-економістів. Багато викладачів і студентів (А. М. Волошин,   Г. А. Маєвський, І. К. Карцев, С. А. Куліш, К. А.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Штець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, М. А.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Сіроштан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були нагороджені за мужність і героїзм урядовими нагородами. У переможному 1945 році  після чотирирічної перерви </w:t>
      </w:r>
      <w:r>
        <w:rPr>
          <w:rFonts w:ascii="Arial" w:hAnsi="Arial" w:cs="Arial"/>
          <w:sz w:val="28"/>
          <w:szCs w:val="28"/>
          <w:lang w:val="uk-UA"/>
        </w:rPr>
        <w:lastRenderedPageBreak/>
        <w:t>відбувся перший післявоєнний випуск інженерів-економістів для народного господарства країни.</w:t>
      </w:r>
    </w:p>
    <w:p w14:paraId="30232615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Рік у рік, десятиріччя за десятиріччям зростав авторитет ХІЕІ серед ВНЗ України.</w:t>
      </w:r>
    </w:p>
    <w:p w14:paraId="4F78B976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У 1994 року ХІЕІ був перейменований на Харківський державний економічний університет, у 1999 році університет підтвердив І</w:t>
      </w:r>
      <w:r>
        <w:rPr>
          <w:rFonts w:ascii="Arial" w:hAnsi="Arial" w:cs="Arial"/>
          <w:sz w:val="28"/>
          <w:szCs w:val="28"/>
          <w:lang w:val="en-US"/>
        </w:rPr>
        <w:t>V</w:t>
      </w:r>
      <w:r>
        <w:rPr>
          <w:rFonts w:ascii="Arial" w:hAnsi="Arial" w:cs="Arial"/>
          <w:sz w:val="28"/>
          <w:szCs w:val="28"/>
          <w:lang w:val="uk-UA"/>
        </w:rPr>
        <w:t xml:space="preserve"> рівень акредитації. У серпні 2004 року ХДЕУ перейменовано на Харківський національний економічний університет.</w:t>
      </w:r>
    </w:p>
    <w:p w14:paraId="656FC8CB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Сьогодні Харківський національний економічний університет – єдиний  економічний університет на Лівобережжі України.  Маючи чималий досвід роботи у сфері навчання й виховання українського студентства, досягнення в минулому й сьогоденні, він значно впливає на кадрову, науково-технічну й економічну політику промислових підприємств та організацій в умовах переходу до ринкової інфраструктури.</w:t>
      </w:r>
    </w:p>
    <w:p w14:paraId="0C77074A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ХНЕУ є одним із науково-методичних центрів  Міністерства освіти і науки з питань підготовки економістів та менеджерів. До складу університету входить 8 факультетів, на яких готують фахівців із 22 спеціальностей таких напрямків: з економіки підприємництва, менеджменту, комп’ютерних наук, обліку та аудиту.</w:t>
      </w:r>
    </w:p>
    <w:p w14:paraId="4D5F58CE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Учені університету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плідно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працюють над виконанням замовлень підприємств та організацій України.</w:t>
      </w:r>
    </w:p>
    <w:p w14:paraId="5DDEB625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Міцніє авторитет університету на міжнародному рівні. </w:t>
      </w:r>
    </w:p>
    <w:p w14:paraId="43FE8514" w14:textId="77777777" w:rsidR="00B50FFF" w:rsidRDefault="00B50FFF" w:rsidP="00B50F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16442FBA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Завдання 6</w:t>
      </w:r>
      <w:r>
        <w:rPr>
          <w:rFonts w:ascii="Arial" w:hAnsi="Arial" w:cs="Arial"/>
          <w:i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Знайдіть у тексті відповідь на запитання.</w:t>
      </w:r>
    </w:p>
    <w:p w14:paraId="50E7B5C8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 Яким є Харківський національний економічний університет сьогодні?</w:t>
      </w:r>
    </w:p>
    <w:p w14:paraId="643590DF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2. Чому в тридцяті роки ХХ століття Харків став центром розвитку вітчизняної науки?</w:t>
      </w:r>
    </w:p>
    <w:p w14:paraId="7603A555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3. Які проблеми стояли перед країною в роки першої п’ятирічки?</w:t>
      </w:r>
    </w:p>
    <w:p w14:paraId="04EAA46B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4. Коли був створений ХІЕІ?</w:t>
      </w:r>
    </w:p>
    <w:p w14:paraId="38B25E22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5. Розкажіть про ХІЕІ в роки Великої Вітчизняної війни.</w:t>
      </w:r>
    </w:p>
    <w:p w14:paraId="2DD22036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6. Яку роль відіграє  Харківський національний економічний університет  в умовах переходу до ринкової інфраструктури?</w:t>
      </w:r>
    </w:p>
    <w:p w14:paraId="712A73A2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7. Прочитайте текст ще раз, стисло законспектуйте його.</w:t>
      </w:r>
    </w:p>
    <w:p w14:paraId="04A2FAA7" w14:textId="77777777" w:rsidR="00B50FFF" w:rsidRDefault="00B50FFF" w:rsidP="00B50F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8. Підготуйте усне повідомлення на тему: „Харківський національний економічний університет”</w:t>
      </w:r>
    </w:p>
    <w:p w14:paraId="7798314E" w14:textId="77777777" w:rsidR="00234AC8" w:rsidRDefault="00234AC8">
      <w:bookmarkStart w:id="0" w:name="_GoBack"/>
      <w:bookmarkEnd w:id="0"/>
    </w:p>
    <w:sectPr w:rsidR="0023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42B29"/>
    <w:multiLevelType w:val="hybridMultilevel"/>
    <w:tmpl w:val="B60C87FC"/>
    <w:lvl w:ilvl="0" w:tplc="121296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85"/>
    <w:rsid w:val="00234AC8"/>
    <w:rsid w:val="005F439D"/>
    <w:rsid w:val="00A86E85"/>
    <w:rsid w:val="00A93A9E"/>
    <w:rsid w:val="00B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69871-ADF9-49C3-8210-CE123376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1906</Words>
  <Characters>10866</Characters>
  <Application>Microsoft Office Word</Application>
  <DocSecurity>0</DocSecurity>
  <Lines>90</Lines>
  <Paragraphs>25</Paragraphs>
  <ScaleCrop>false</ScaleCrop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2020-04-23T06:20:00Z</dcterms:created>
  <dcterms:modified xsi:type="dcterms:W3CDTF">2020-04-23T06:21:00Z</dcterms:modified>
</cp:coreProperties>
</file>